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9"/>
        <w:gridCol w:w="5276"/>
      </w:tblGrid>
      <w:tr w:rsidR="007802AA" w:rsidRPr="007802AA" w:rsidTr="00A67A91">
        <w:trPr>
          <w:trHeight w:val="2304"/>
        </w:trPr>
        <w:tc>
          <w:tcPr>
            <w:tcW w:w="10109" w:type="dxa"/>
          </w:tcPr>
          <w:p w:rsidR="00B95863" w:rsidRPr="007802AA" w:rsidRDefault="00B95863" w:rsidP="0050188C">
            <w:pPr>
              <w:rPr>
                <w:b/>
                <w:bCs/>
                <w:sz w:val="20"/>
              </w:rPr>
            </w:pPr>
            <w:bookmarkStart w:id="0" w:name="_GoBack"/>
            <w:bookmarkEnd w:id="0"/>
          </w:p>
          <w:p w:rsidR="000E571B" w:rsidRDefault="000E571B" w:rsidP="0050188C">
            <w:pPr>
              <w:rPr>
                <w:b/>
                <w:bCs/>
                <w:sz w:val="21"/>
                <w:szCs w:val="21"/>
              </w:rPr>
            </w:pPr>
          </w:p>
          <w:p w:rsidR="008F0A65" w:rsidRPr="007802AA" w:rsidRDefault="00F34499" w:rsidP="0050188C">
            <w:pPr>
              <w:rPr>
                <w:b/>
                <w:bCs/>
                <w:sz w:val="21"/>
                <w:szCs w:val="21"/>
              </w:rPr>
            </w:pPr>
            <w:r w:rsidRPr="007802AA">
              <w:rPr>
                <w:b/>
                <w:bCs/>
                <w:sz w:val="21"/>
                <w:szCs w:val="21"/>
              </w:rPr>
              <w:t xml:space="preserve">Mr. Eduardo Bitran </w:t>
            </w:r>
            <w:proofErr w:type="spellStart"/>
            <w:r w:rsidRPr="007802AA">
              <w:rPr>
                <w:b/>
                <w:bCs/>
                <w:sz w:val="21"/>
                <w:szCs w:val="21"/>
              </w:rPr>
              <w:t>Colodro</w:t>
            </w:r>
            <w:proofErr w:type="spellEnd"/>
          </w:p>
          <w:p w:rsidR="00250B67" w:rsidRPr="007802AA" w:rsidRDefault="005D6485" w:rsidP="0050188C">
            <w:pPr>
              <w:rPr>
                <w:b/>
                <w:bCs/>
                <w:sz w:val="21"/>
                <w:szCs w:val="21"/>
              </w:rPr>
            </w:pPr>
            <w:r w:rsidRPr="005D6485">
              <w:rPr>
                <w:b/>
                <w:bCs/>
                <w:sz w:val="21"/>
                <w:szCs w:val="21"/>
              </w:rPr>
              <w:t xml:space="preserve">Professor, Engineering School, University Adolfo </w:t>
            </w:r>
            <w:proofErr w:type="spellStart"/>
            <w:r w:rsidRPr="005D6485">
              <w:rPr>
                <w:b/>
                <w:bCs/>
                <w:sz w:val="21"/>
                <w:szCs w:val="21"/>
              </w:rPr>
              <w:t>Ibañez</w:t>
            </w:r>
            <w:proofErr w:type="spellEnd"/>
            <w:r w:rsidRPr="005D6485">
              <w:rPr>
                <w:b/>
                <w:bCs/>
                <w:sz w:val="21"/>
                <w:szCs w:val="21"/>
              </w:rPr>
              <w:t xml:space="preserve">, Santiago de Chile </w:t>
            </w:r>
          </w:p>
          <w:p w:rsidR="00250B67" w:rsidRPr="007802AA" w:rsidRDefault="00250B67" w:rsidP="0050188C">
            <w:pPr>
              <w:rPr>
                <w:b/>
                <w:bCs/>
                <w:sz w:val="21"/>
                <w:szCs w:val="21"/>
              </w:rPr>
            </w:pPr>
          </w:p>
          <w:p w:rsidR="007802AA" w:rsidRPr="007802AA" w:rsidRDefault="007802AA" w:rsidP="007802AA">
            <w:pPr>
              <w:rPr>
                <w:sz w:val="21"/>
                <w:szCs w:val="21"/>
              </w:rPr>
            </w:pPr>
            <w:r w:rsidRPr="007802AA">
              <w:rPr>
                <w:sz w:val="21"/>
                <w:szCs w:val="21"/>
              </w:rPr>
              <w:t xml:space="preserve">Mr. Eduardo Bitran </w:t>
            </w:r>
            <w:proofErr w:type="spellStart"/>
            <w:r w:rsidRPr="007802AA">
              <w:rPr>
                <w:sz w:val="21"/>
                <w:szCs w:val="21"/>
              </w:rPr>
              <w:t>Colodro</w:t>
            </w:r>
            <w:proofErr w:type="spellEnd"/>
            <w:r w:rsidRPr="007802AA">
              <w:rPr>
                <w:sz w:val="21"/>
                <w:szCs w:val="21"/>
              </w:rPr>
              <w:t xml:space="preserve"> has hold academic positions in the Department of Industrial Engineering of the University of Chile and Engineering School of University Adolfo Ibáñez. </w:t>
            </w:r>
            <w:r>
              <w:rPr>
                <w:sz w:val="21"/>
                <w:szCs w:val="21"/>
              </w:rPr>
              <w:t xml:space="preserve"> </w:t>
            </w:r>
            <w:r w:rsidRPr="007802AA">
              <w:rPr>
                <w:sz w:val="21"/>
                <w:szCs w:val="21"/>
              </w:rPr>
              <w:t>He was Minister of Public Works</w:t>
            </w:r>
            <w:r w:rsidR="00F93F54">
              <w:rPr>
                <w:sz w:val="21"/>
                <w:szCs w:val="21"/>
              </w:rPr>
              <w:t xml:space="preserve"> of Chile</w:t>
            </w:r>
            <w:r w:rsidRPr="007802AA">
              <w:rPr>
                <w:sz w:val="21"/>
                <w:szCs w:val="21"/>
              </w:rPr>
              <w:t xml:space="preserve">, CEO of CORFO </w:t>
            </w:r>
            <w:r>
              <w:rPr>
                <w:sz w:val="21"/>
                <w:szCs w:val="21"/>
              </w:rPr>
              <w:t xml:space="preserve">the Chilean Innovation Agency, </w:t>
            </w:r>
            <w:r w:rsidRPr="007802AA">
              <w:rPr>
                <w:sz w:val="21"/>
                <w:szCs w:val="21"/>
              </w:rPr>
              <w:t>President of the National Council of Innovation</w:t>
            </w:r>
            <w:r>
              <w:rPr>
                <w:sz w:val="21"/>
                <w:szCs w:val="21"/>
              </w:rPr>
              <w:t>,</w:t>
            </w:r>
            <w:r w:rsidRPr="007802AA">
              <w:rPr>
                <w:sz w:val="21"/>
                <w:szCs w:val="21"/>
              </w:rPr>
              <w:t xml:space="preserve"> and CEO of </w:t>
            </w:r>
            <w:proofErr w:type="spellStart"/>
            <w:r w:rsidRPr="007802AA">
              <w:rPr>
                <w:sz w:val="21"/>
                <w:szCs w:val="21"/>
              </w:rPr>
              <w:t>Fundación</w:t>
            </w:r>
            <w:proofErr w:type="spellEnd"/>
            <w:r w:rsidRPr="007802AA">
              <w:rPr>
                <w:sz w:val="21"/>
                <w:szCs w:val="21"/>
              </w:rPr>
              <w:t xml:space="preserve"> Chile</w:t>
            </w:r>
            <w:r>
              <w:rPr>
                <w:sz w:val="21"/>
                <w:szCs w:val="21"/>
              </w:rPr>
              <w:t>,</w:t>
            </w:r>
            <w:r w:rsidRPr="007802AA">
              <w:rPr>
                <w:sz w:val="21"/>
                <w:szCs w:val="21"/>
              </w:rPr>
              <w:t xml:space="preserve"> an innovation and company builder institution. </w:t>
            </w:r>
            <w:r>
              <w:rPr>
                <w:sz w:val="21"/>
                <w:szCs w:val="21"/>
              </w:rPr>
              <w:t xml:space="preserve"> </w:t>
            </w:r>
            <w:r w:rsidRPr="007802AA">
              <w:rPr>
                <w:sz w:val="21"/>
                <w:szCs w:val="21"/>
              </w:rPr>
              <w:t xml:space="preserve">Currently </w:t>
            </w:r>
            <w:r>
              <w:rPr>
                <w:sz w:val="21"/>
                <w:szCs w:val="21"/>
              </w:rPr>
              <w:t xml:space="preserve">he is the President of </w:t>
            </w:r>
            <w:r w:rsidRPr="007802AA">
              <w:rPr>
                <w:sz w:val="21"/>
                <w:szCs w:val="21"/>
              </w:rPr>
              <w:t xml:space="preserve">Club de </w:t>
            </w:r>
            <w:proofErr w:type="spellStart"/>
            <w:r w:rsidRPr="007802AA">
              <w:rPr>
                <w:sz w:val="21"/>
                <w:szCs w:val="21"/>
              </w:rPr>
              <w:t>Innovación</w:t>
            </w:r>
            <w:proofErr w:type="spellEnd"/>
            <w:r w:rsidRPr="007802AA">
              <w:rPr>
                <w:sz w:val="21"/>
                <w:szCs w:val="21"/>
              </w:rPr>
              <w:t>, the oldest private innovation hub in Chile</w:t>
            </w:r>
            <w:r>
              <w:rPr>
                <w:sz w:val="21"/>
                <w:szCs w:val="21"/>
              </w:rPr>
              <w:t>,</w:t>
            </w:r>
            <w:r w:rsidR="00DB167C">
              <w:rPr>
                <w:sz w:val="21"/>
                <w:szCs w:val="21"/>
              </w:rPr>
              <w:t xml:space="preserve"> as well as the</w:t>
            </w:r>
            <w:r w:rsidRPr="007802AA">
              <w:rPr>
                <w:sz w:val="21"/>
                <w:szCs w:val="21"/>
              </w:rPr>
              <w:t xml:space="preserve"> Professor of innovation at University Adolfo Ibáñez. </w:t>
            </w:r>
          </w:p>
          <w:p w:rsidR="002C587C" w:rsidRPr="007802AA" w:rsidRDefault="002C587C" w:rsidP="002C587C">
            <w:pPr>
              <w:rPr>
                <w:sz w:val="20"/>
              </w:rPr>
            </w:pPr>
          </w:p>
        </w:tc>
        <w:tc>
          <w:tcPr>
            <w:tcW w:w="5276" w:type="dxa"/>
          </w:tcPr>
          <w:p w:rsidR="000225E5" w:rsidRPr="007802AA" w:rsidRDefault="000225E5" w:rsidP="000225E5">
            <w:pPr>
              <w:jc w:val="center"/>
              <w:rPr>
                <w:sz w:val="20"/>
              </w:rPr>
            </w:pPr>
          </w:p>
          <w:p w:rsidR="008F719B" w:rsidRPr="007802AA" w:rsidRDefault="008F719B" w:rsidP="000225E5">
            <w:pPr>
              <w:jc w:val="center"/>
              <w:rPr>
                <w:sz w:val="20"/>
              </w:rPr>
            </w:pPr>
          </w:p>
          <w:p w:rsidR="008F719B" w:rsidRPr="007802AA" w:rsidRDefault="007802AA" w:rsidP="000225E5">
            <w:pPr>
              <w:jc w:val="center"/>
              <w:rPr>
                <w:sz w:val="20"/>
              </w:rPr>
            </w:pPr>
            <w:r w:rsidRPr="007802AA"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753987" cy="174204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duardo-Bitran-CORFO-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6" r="12368"/>
                          <a:stretch/>
                        </pic:blipFill>
                        <pic:spPr bwMode="auto">
                          <a:xfrm>
                            <a:off x="0" y="0"/>
                            <a:ext cx="1775820" cy="176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AA" w:rsidRPr="007802AA" w:rsidTr="00A67A91">
        <w:trPr>
          <w:trHeight w:val="2537"/>
        </w:trPr>
        <w:tc>
          <w:tcPr>
            <w:tcW w:w="10109" w:type="dxa"/>
          </w:tcPr>
          <w:p w:rsidR="008F719B" w:rsidRPr="007802AA" w:rsidRDefault="008F719B" w:rsidP="002C587C">
            <w:pPr>
              <w:rPr>
                <w:b/>
                <w:bCs/>
                <w:sz w:val="20"/>
              </w:rPr>
            </w:pPr>
          </w:p>
          <w:p w:rsidR="002C587C" w:rsidRPr="007802AA" w:rsidRDefault="001D1937" w:rsidP="002C587C">
            <w:pPr>
              <w:rPr>
                <w:b/>
                <w:bCs/>
                <w:sz w:val="21"/>
                <w:szCs w:val="21"/>
              </w:rPr>
            </w:pPr>
            <w:r w:rsidRPr="007802AA">
              <w:rPr>
                <w:b/>
                <w:bCs/>
                <w:sz w:val="21"/>
                <w:szCs w:val="21"/>
              </w:rPr>
              <w:t>Ms. Pamela Chá</w:t>
            </w:r>
            <w:r w:rsidR="001259EC" w:rsidRPr="007802AA">
              <w:rPr>
                <w:b/>
                <w:bCs/>
                <w:sz w:val="21"/>
                <w:szCs w:val="21"/>
              </w:rPr>
              <w:t>vez Cr</w:t>
            </w:r>
            <w:r w:rsidR="00F34499" w:rsidRPr="007802AA">
              <w:rPr>
                <w:b/>
                <w:bCs/>
                <w:sz w:val="21"/>
                <w:szCs w:val="21"/>
              </w:rPr>
              <w:t>ooker</w:t>
            </w:r>
          </w:p>
          <w:p w:rsidR="002C587C" w:rsidRPr="007802AA" w:rsidRDefault="00F34499" w:rsidP="002C587C">
            <w:pPr>
              <w:rPr>
                <w:b/>
                <w:bCs/>
                <w:sz w:val="21"/>
                <w:szCs w:val="21"/>
              </w:rPr>
            </w:pPr>
            <w:r w:rsidRPr="007802AA">
              <w:rPr>
                <w:b/>
                <w:bCs/>
                <w:sz w:val="21"/>
                <w:szCs w:val="21"/>
              </w:rPr>
              <w:t xml:space="preserve">Biotech Researcher and Entrepreneur, Founder of </w:t>
            </w:r>
            <w:proofErr w:type="spellStart"/>
            <w:r w:rsidRPr="007802AA">
              <w:rPr>
                <w:b/>
                <w:bCs/>
                <w:sz w:val="21"/>
                <w:szCs w:val="21"/>
              </w:rPr>
              <w:t>Aguamarina</w:t>
            </w:r>
            <w:proofErr w:type="spellEnd"/>
            <w:r w:rsidRPr="007802AA">
              <w:rPr>
                <w:b/>
                <w:bCs/>
                <w:sz w:val="21"/>
                <w:szCs w:val="21"/>
              </w:rPr>
              <w:t xml:space="preserve"> and </w:t>
            </w:r>
            <w:r w:rsidR="00FB32B6" w:rsidRPr="007802AA">
              <w:rPr>
                <w:b/>
                <w:bCs/>
                <w:sz w:val="21"/>
                <w:szCs w:val="21"/>
              </w:rPr>
              <w:t xml:space="preserve">Chief Executive Officer (CEO) of </w:t>
            </w:r>
            <w:proofErr w:type="spellStart"/>
            <w:r w:rsidRPr="007802AA">
              <w:rPr>
                <w:b/>
                <w:bCs/>
                <w:sz w:val="21"/>
                <w:szCs w:val="21"/>
              </w:rPr>
              <w:t>Domolif</w:t>
            </w:r>
            <w:proofErr w:type="spellEnd"/>
            <w:r w:rsidRPr="007802AA">
              <w:rPr>
                <w:b/>
                <w:bCs/>
                <w:sz w:val="21"/>
                <w:szCs w:val="21"/>
              </w:rPr>
              <w:t>, Santiago de Chile</w:t>
            </w:r>
          </w:p>
          <w:p w:rsidR="002C587C" w:rsidRPr="007802AA" w:rsidRDefault="002C587C" w:rsidP="002C587C">
            <w:pPr>
              <w:rPr>
                <w:b/>
                <w:bCs/>
                <w:sz w:val="21"/>
                <w:szCs w:val="21"/>
              </w:rPr>
            </w:pPr>
          </w:p>
          <w:p w:rsidR="002C587C" w:rsidRPr="007802AA" w:rsidRDefault="002C587C" w:rsidP="002C587C">
            <w:pPr>
              <w:rPr>
                <w:b/>
                <w:bCs/>
                <w:sz w:val="21"/>
                <w:szCs w:val="21"/>
              </w:rPr>
            </w:pPr>
          </w:p>
          <w:p w:rsidR="00124E02" w:rsidRPr="007802AA" w:rsidRDefault="007802AA" w:rsidP="00124E02">
            <w:pPr>
              <w:rPr>
                <w:color w:val="000000"/>
                <w:sz w:val="21"/>
                <w:szCs w:val="21"/>
              </w:rPr>
            </w:pPr>
            <w:r>
              <w:rPr>
                <w:color w:val="201F1E"/>
                <w:sz w:val="21"/>
                <w:szCs w:val="21"/>
                <w:shd w:val="clear" w:color="auto" w:fill="FFFFFF"/>
              </w:rPr>
              <w:t xml:space="preserve">Ms. </w:t>
            </w:r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>Pamela Chávez Crook</w:t>
            </w:r>
            <w:r>
              <w:rPr>
                <w:color w:val="201F1E"/>
                <w:sz w:val="21"/>
                <w:szCs w:val="21"/>
                <w:shd w:val="clear" w:color="auto" w:fill="FFFFFF"/>
              </w:rPr>
              <w:t xml:space="preserve">er, is an Aquaculture Engineer, </w:t>
            </w:r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>she holds a </w:t>
            </w:r>
            <w:proofErr w:type="gramStart"/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>MSc.,</w:t>
            </w:r>
            <w:proofErr w:type="gramEnd"/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 xml:space="preserve"> in Aquatic Microbiology, a Ph.D. in Molecular Microbiology and Biotechnology from Kyoto University, Japan and a Post Doctorate in Cellular Physiology in Heavy Metals from the University of Hawaii, at </w:t>
            </w:r>
            <w:proofErr w:type="spellStart"/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>Manoa</w:t>
            </w:r>
            <w:proofErr w:type="spellEnd"/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 xml:space="preserve">, United States of America (U.S.). </w:t>
            </w:r>
            <w:r>
              <w:rPr>
                <w:color w:val="201F1E"/>
                <w:sz w:val="21"/>
                <w:szCs w:val="21"/>
                <w:shd w:val="clear" w:color="auto" w:fill="FFFFFF"/>
              </w:rPr>
              <w:t xml:space="preserve"> </w:t>
            </w:r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 xml:space="preserve">She holds a diploma in Technologies, Innovation and Business from Adolfo </w:t>
            </w:r>
            <w:proofErr w:type="spellStart"/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>Ibañez</w:t>
            </w:r>
            <w:proofErr w:type="spellEnd"/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 xml:space="preserve"> University, Executive Business Program ECLA (Competitiveness of Entrepreneurship in Latin Ame</w:t>
            </w:r>
            <w:r>
              <w:rPr>
                <w:color w:val="201F1E"/>
                <w:sz w:val="21"/>
                <w:szCs w:val="21"/>
                <w:shd w:val="clear" w:color="auto" w:fill="FFFFFF"/>
              </w:rPr>
              <w:t xml:space="preserve">rica) at Columbia University, </w:t>
            </w:r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>Columbia Business School in New York City.</w:t>
            </w:r>
            <w:r>
              <w:rPr>
                <w:color w:val="201F1E"/>
                <w:sz w:val="21"/>
                <w:szCs w:val="21"/>
                <w:shd w:val="clear" w:color="auto" w:fill="FFFFFF"/>
              </w:rPr>
              <w:t xml:space="preserve"> </w:t>
            </w:r>
            <w:r w:rsidR="00124E02" w:rsidRPr="007802AA">
              <w:rPr>
                <w:color w:val="201F1E"/>
                <w:sz w:val="21"/>
                <w:szCs w:val="21"/>
                <w:shd w:val="clear" w:color="auto" w:fill="FFFFFF"/>
              </w:rPr>
              <w:t xml:space="preserve"> She also has a diploma in Female Leadership, IESE Business School, Spain.</w:t>
            </w:r>
            <w:r>
              <w:rPr>
                <w:color w:val="201F1E"/>
                <w:sz w:val="21"/>
                <w:szCs w:val="21"/>
                <w:shd w:val="clear" w:color="auto" w:fill="FFFFFF"/>
              </w:rPr>
              <w:t xml:space="preserve">  </w:t>
            </w:r>
          </w:p>
          <w:p w:rsidR="00863680" w:rsidRPr="007802AA" w:rsidRDefault="00863680" w:rsidP="00863680">
            <w:pPr>
              <w:rPr>
                <w:sz w:val="20"/>
              </w:rPr>
            </w:pPr>
          </w:p>
          <w:p w:rsidR="008F0A65" w:rsidRPr="007802AA" w:rsidRDefault="008F0A65" w:rsidP="00863680">
            <w:pPr>
              <w:rPr>
                <w:sz w:val="20"/>
              </w:rPr>
            </w:pPr>
          </w:p>
          <w:p w:rsidR="000225E5" w:rsidRPr="007802AA" w:rsidRDefault="000225E5" w:rsidP="00197AEF">
            <w:pPr>
              <w:rPr>
                <w:sz w:val="20"/>
              </w:rPr>
            </w:pPr>
          </w:p>
        </w:tc>
        <w:tc>
          <w:tcPr>
            <w:tcW w:w="5276" w:type="dxa"/>
          </w:tcPr>
          <w:p w:rsidR="008F719B" w:rsidRPr="007802AA" w:rsidRDefault="008F719B" w:rsidP="000225E5">
            <w:pPr>
              <w:rPr>
                <w:sz w:val="20"/>
              </w:rPr>
            </w:pPr>
          </w:p>
          <w:p w:rsidR="000225E5" w:rsidRPr="007802AA" w:rsidRDefault="00FB5662" w:rsidP="00AD7824">
            <w:pPr>
              <w:jc w:val="center"/>
              <w:rPr>
                <w:sz w:val="20"/>
              </w:rPr>
            </w:pPr>
            <w:r w:rsidRPr="007802AA">
              <w:rPr>
                <w:noProof/>
                <w:lang w:eastAsia="zh-CN"/>
              </w:rPr>
              <w:drawing>
                <wp:inline distT="0" distB="0" distL="0" distR="0" wp14:anchorId="4BC5A369" wp14:editId="2243E8FE">
                  <wp:extent cx="1821298" cy="1758374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768" cy="181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5E5" w:rsidRPr="007802AA" w:rsidRDefault="000225E5" w:rsidP="000225E5">
            <w:pPr>
              <w:rPr>
                <w:sz w:val="20"/>
              </w:rPr>
            </w:pPr>
          </w:p>
        </w:tc>
      </w:tr>
    </w:tbl>
    <w:p w:rsidR="00A76091" w:rsidRPr="007802AA" w:rsidRDefault="00A76091">
      <w:r w:rsidRPr="007802AA">
        <w:br w:type="page"/>
      </w:r>
    </w:p>
    <w:tbl>
      <w:tblPr>
        <w:tblStyle w:val="TableGrid"/>
        <w:tblW w:w="15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9"/>
        <w:gridCol w:w="5276"/>
      </w:tblGrid>
      <w:tr w:rsidR="000028EB" w:rsidRPr="007802AA" w:rsidTr="00A67A91">
        <w:trPr>
          <w:trHeight w:val="2537"/>
        </w:trPr>
        <w:tc>
          <w:tcPr>
            <w:tcW w:w="10109" w:type="dxa"/>
          </w:tcPr>
          <w:p w:rsidR="008F719B" w:rsidRPr="007802AA" w:rsidRDefault="008F719B" w:rsidP="002C587C">
            <w:pPr>
              <w:rPr>
                <w:b/>
                <w:bCs/>
                <w:sz w:val="21"/>
                <w:szCs w:val="21"/>
              </w:rPr>
            </w:pPr>
          </w:p>
          <w:p w:rsidR="008F719B" w:rsidRPr="007802AA" w:rsidRDefault="008F719B" w:rsidP="002C587C">
            <w:pPr>
              <w:rPr>
                <w:b/>
                <w:bCs/>
                <w:sz w:val="21"/>
                <w:szCs w:val="21"/>
              </w:rPr>
            </w:pPr>
          </w:p>
          <w:p w:rsidR="002C587C" w:rsidRPr="007802AA" w:rsidRDefault="00F34499" w:rsidP="002C587C">
            <w:pPr>
              <w:rPr>
                <w:b/>
                <w:bCs/>
                <w:sz w:val="21"/>
                <w:szCs w:val="21"/>
              </w:rPr>
            </w:pPr>
            <w:r w:rsidRPr="007802AA">
              <w:rPr>
                <w:b/>
                <w:bCs/>
                <w:sz w:val="21"/>
                <w:szCs w:val="21"/>
              </w:rPr>
              <w:t xml:space="preserve">Ms. </w:t>
            </w:r>
            <w:proofErr w:type="spellStart"/>
            <w:r w:rsidRPr="007802AA">
              <w:rPr>
                <w:b/>
                <w:bCs/>
                <w:sz w:val="21"/>
                <w:szCs w:val="21"/>
              </w:rPr>
              <w:t>Jo</w:t>
            </w:r>
            <w:r w:rsidR="005D65A0" w:rsidRPr="007802AA">
              <w:rPr>
                <w:b/>
                <w:bCs/>
                <w:sz w:val="21"/>
                <w:szCs w:val="21"/>
              </w:rPr>
              <w:t>ë</w:t>
            </w:r>
            <w:r w:rsidRPr="007802AA">
              <w:rPr>
                <w:b/>
                <w:bCs/>
                <w:sz w:val="21"/>
                <w:szCs w:val="21"/>
              </w:rPr>
              <w:t>lle</w:t>
            </w:r>
            <w:proofErr w:type="spellEnd"/>
            <w:r w:rsidRPr="007802AA"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7802AA">
              <w:rPr>
                <w:b/>
                <w:bCs/>
                <w:sz w:val="21"/>
                <w:szCs w:val="21"/>
              </w:rPr>
              <w:t>Noailly</w:t>
            </w:r>
            <w:proofErr w:type="spellEnd"/>
          </w:p>
          <w:p w:rsidR="002C587C" w:rsidRPr="007802AA" w:rsidRDefault="00AC2B3F" w:rsidP="002C587C">
            <w:pPr>
              <w:rPr>
                <w:b/>
                <w:bCs/>
                <w:sz w:val="21"/>
                <w:szCs w:val="21"/>
              </w:rPr>
            </w:pPr>
            <w:r w:rsidRPr="00AC2B3F">
              <w:rPr>
                <w:b/>
                <w:bCs/>
                <w:sz w:val="21"/>
                <w:szCs w:val="21"/>
              </w:rPr>
              <w:t xml:space="preserve">Head of Research of the Centre for International Environmental Studies (CIES), Lecturer, International Economics, Graduate Institute of Geneva, and Associate Professor in Environmental Economics at the </w:t>
            </w:r>
            <w:proofErr w:type="spellStart"/>
            <w:r w:rsidRPr="00AC2B3F">
              <w:rPr>
                <w:b/>
                <w:bCs/>
                <w:sz w:val="21"/>
                <w:szCs w:val="21"/>
              </w:rPr>
              <w:t>Vrije</w:t>
            </w:r>
            <w:proofErr w:type="spellEnd"/>
            <w:r w:rsidRPr="00AC2B3F"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AC2B3F">
              <w:rPr>
                <w:b/>
                <w:bCs/>
                <w:sz w:val="21"/>
                <w:szCs w:val="21"/>
              </w:rPr>
              <w:t>Universiteit</w:t>
            </w:r>
            <w:proofErr w:type="spellEnd"/>
            <w:r w:rsidRPr="00AC2B3F">
              <w:rPr>
                <w:b/>
                <w:bCs/>
                <w:sz w:val="21"/>
                <w:szCs w:val="21"/>
              </w:rPr>
              <w:t xml:space="preserve"> (VU), Amsterdam</w:t>
            </w:r>
          </w:p>
          <w:p w:rsidR="002C587C" w:rsidRPr="007802AA" w:rsidRDefault="002C587C" w:rsidP="002C587C">
            <w:pPr>
              <w:rPr>
                <w:b/>
                <w:bCs/>
                <w:sz w:val="21"/>
                <w:szCs w:val="21"/>
              </w:rPr>
            </w:pPr>
          </w:p>
          <w:p w:rsidR="000028EB" w:rsidRPr="007802AA" w:rsidRDefault="007802AA" w:rsidP="002C587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Ms. </w:t>
            </w:r>
            <w:proofErr w:type="spellStart"/>
            <w:r w:rsidR="00A17AF0" w:rsidRPr="007802AA">
              <w:rPr>
                <w:sz w:val="21"/>
                <w:szCs w:val="21"/>
              </w:rPr>
              <w:t>Joëlle</w:t>
            </w:r>
            <w:proofErr w:type="spellEnd"/>
            <w:r w:rsidR="00A17AF0" w:rsidRPr="007802AA">
              <w:rPr>
                <w:sz w:val="21"/>
                <w:szCs w:val="21"/>
              </w:rPr>
              <w:t xml:space="preserve"> </w:t>
            </w:r>
            <w:proofErr w:type="spellStart"/>
            <w:r w:rsidR="00A17AF0" w:rsidRPr="007802AA">
              <w:rPr>
                <w:sz w:val="21"/>
                <w:szCs w:val="21"/>
              </w:rPr>
              <w:t>Noailly</w:t>
            </w:r>
            <w:proofErr w:type="spellEnd"/>
            <w:r w:rsidR="00A17AF0" w:rsidRPr="007802AA">
              <w:rPr>
                <w:sz w:val="21"/>
                <w:szCs w:val="21"/>
              </w:rPr>
              <w:t xml:space="preserve"> is Head of Research of the Centre for International Environmental Studies (CIES) and Lecturer in the Department of International Economics at the Graduate Institute. </w:t>
            </w:r>
            <w:r>
              <w:rPr>
                <w:sz w:val="21"/>
                <w:szCs w:val="21"/>
              </w:rPr>
              <w:t xml:space="preserve"> </w:t>
            </w:r>
            <w:r w:rsidR="00A17AF0" w:rsidRPr="007802AA">
              <w:rPr>
                <w:sz w:val="21"/>
                <w:szCs w:val="21"/>
              </w:rPr>
              <w:t xml:space="preserve">She also holds an appointment as Associate Professor in Environmental Economics at the </w:t>
            </w:r>
            <w:proofErr w:type="spellStart"/>
            <w:r w:rsidR="00A17AF0" w:rsidRPr="007802AA">
              <w:rPr>
                <w:sz w:val="21"/>
                <w:szCs w:val="21"/>
              </w:rPr>
              <w:t>Vrije</w:t>
            </w:r>
            <w:proofErr w:type="spellEnd"/>
            <w:r w:rsidR="00A17AF0" w:rsidRPr="007802AA">
              <w:rPr>
                <w:sz w:val="21"/>
                <w:szCs w:val="21"/>
              </w:rPr>
              <w:t xml:space="preserve"> </w:t>
            </w:r>
            <w:proofErr w:type="spellStart"/>
            <w:r w:rsidR="00A17AF0" w:rsidRPr="007802AA">
              <w:rPr>
                <w:sz w:val="21"/>
                <w:szCs w:val="21"/>
              </w:rPr>
              <w:t>Universiteit</w:t>
            </w:r>
            <w:proofErr w:type="spellEnd"/>
            <w:r w:rsidR="00A17AF0" w:rsidRPr="007802AA">
              <w:rPr>
                <w:sz w:val="21"/>
                <w:szCs w:val="21"/>
              </w:rPr>
              <w:t xml:space="preserve"> (VU) Amsterdam. </w:t>
            </w:r>
            <w:r>
              <w:rPr>
                <w:sz w:val="21"/>
                <w:szCs w:val="21"/>
              </w:rPr>
              <w:t xml:space="preserve"> </w:t>
            </w:r>
            <w:r w:rsidR="00A17AF0" w:rsidRPr="007802AA">
              <w:rPr>
                <w:sz w:val="21"/>
                <w:szCs w:val="21"/>
              </w:rPr>
              <w:t>Her research helps inform policymaking on issues of green growth, energy transition, net-zero carbon pathways, financing breakthrough innovation and technology transfers to the developing w</w:t>
            </w:r>
            <w:r w:rsidR="006E072F" w:rsidRPr="007802AA">
              <w:rPr>
                <w:sz w:val="21"/>
                <w:szCs w:val="21"/>
              </w:rPr>
              <w:t xml:space="preserve">orld. </w:t>
            </w:r>
            <w:r>
              <w:rPr>
                <w:sz w:val="21"/>
                <w:szCs w:val="21"/>
              </w:rPr>
              <w:t xml:space="preserve"> Ms. </w:t>
            </w:r>
            <w:proofErr w:type="spellStart"/>
            <w:r w:rsidR="006E072F" w:rsidRPr="007802AA">
              <w:rPr>
                <w:sz w:val="21"/>
                <w:szCs w:val="21"/>
              </w:rPr>
              <w:t>Joëlle</w:t>
            </w:r>
            <w:proofErr w:type="spellEnd"/>
            <w:r w:rsidR="006E072F" w:rsidRPr="007802AA">
              <w:rPr>
                <w:sz w:val="21"/>
                <w:szCs w:val="21"/>
              </w:rPr>
              <w:t xml:space="preserve"> </w:t>
            </w:r>
            <w:proofErr w:type="spellStart"/>
            <w:r w:rsidR="006E072F" w:rsidRPr="007802AA">
              <w:rPr>
                <w:sz w:val="21"/>
                <w:szCs w:val="21"/>
              </w:rPr>
              <w:t>Noailly</w:t>
            </w:r>
            <w:proofErr w:type="spellEnd"/>
            <w:r w:rsidR="006E072F" w:rsidRPr="007802AA">
              <w:rPr>
                <w:sz w:val="21"/>
                <w:szCs w:val="21"/>
              </w:rPr>
              <w:t xml:space="preserve"> holds a Ph</w:t>
            </w:r>
            <w:r w:rsidR="00A17AF0" w:rsidRPr="007802AA">
              <w:rPr>
                <w:sz w:val="21"/>
                <w:szCs w:val="21"/>
              </w:rPr>
              <w:t xml:space="preserve">D in environmental and resource economics from the </w:t>
            </w:r>
            <w:proofErr w:type="spellStart"/>
            <w:r w:rsidR="00A17AF0" w:rsidRPr="007802AA">
              <w:rPr>
                <w:sz w:val="21"/>
                <w:szCs w:val="21"/>
              </w:rPr>
              <w:t>Vrije</w:t>
            </w:r>
            <w:proofErr w:type="spellEnd"/>
            <w:r w:rsidR="00A17AF0" w:rsidRPr="007802AA">
              <w:rPr>
                <w:sz w:val="21"/>
                <w:szCs w:val="21"/>
              </w:rPr>
              <w:t xml:space="preserve"> </w:t>
            </w:r>
            <w:proofErr w:type="spellStart"/>
            <w:r w:rsidR="00A17AF0" w:rsidRPr="007802AA">
              <w:rPr>
                <w:sz w:val="21"/>
                <w:szCs w:val="21"/>
              </w:rPr>
              <w:t>Universiteit</w:t>
            </w:r>
            <w:proofErr w:type="spellEnd"/>
            <w:r w:rsidR="00A17AF0" w:rsidRPr="007802AA">
              <w:rPr>
                <w:sz w:val="21"/>
                <w:szCs w:val="21"/>
              </w:rPr>
              <w:t xml:space="preserve"> Amsterdam, </w:t>
            </w:r>
            <w:r w:rsidR="009832FA" w:rsidRPr="007802AA">
              <w:rPr>
                <w:sz w:val="21"/>
                <w:szCs w:val="21"/>
              </w:rPr>
              <w:t>an</w:t>
            </w:r>
            <w:r w:rsidR="00A17AF0" w:rsidRPr="007802AA">
              <w:rPr>
                <w:sz w:val="21"/>
                <w:szCs w:val="21"/>
              </w:rPr>
              <w:t xml:space="preserve"> </w:t>
            </w:r>
            <w:proofErr w:type="spellStart"/>
            <w:r w:rsidR="00A17AF0" w:rsidRPr="007802AA">
              <w:rPr>
                <w:sz w:val="21"/>
                <w:szCs w:val="21"/>
              </w:rPr>
              <w:t>M.Phil</w:t>
            </w:r>
            <w:proofErr w:type="spellEnd"/>
            <w:r w:rsidR="00A17AF0" w:rsidRPr="007802AA">
              <w:rPr>
                <w:sz w:val="21"/>
                <w:szCs w:val="21"/>
              </w:rPr>
              <w:t xml:space="preserve"> in economi</w:t>
            </w:r>
            <w:r>
              <w:rPr>
                <w:sz w:val="21"/>
                <w:szCs w:val="21"/>
              </w:rPr>
              <w:t xml:space="preserve">cs from the Tinbergen Institute, </w:t>
            </w:r>
            <w:r w:rsidR="00A17AF0" w:rsidRPr="007802AA">
              <w:rPr>
                <w:sz w:val="21"/>
                <w:szCs w:val="21"/>
              </w:rPr>
              <w:t xml:space="preserve">and </w:t>
            </w:r>
            <w:proofErr w:type="gramStart"/>
            <w:r w:rsidR="00A17AF0" w:rsidRPr="007802AA">
              <w:rPr>
                <w:sz w:val="21"/>
                <w:szCs w:val="21"/>
              </w:rPr>
              <w:t>a</w:t>
            </w:r>
            <w:proofErr w:type="gramEnd"/>
            <w:r w:rsidR="00A17AF0" w:rsidRPr="007802AA">
              <w:rPr>
                <w:sz w:val="21"/>
                <w:szCs w:val="21"/>
              </w:rPr>
              <w:t xml:space="preserve"> </w:t>
            </w:r>
            <w:proofErr w:type="spellStart"/>
            <w:r w:rsidR="00A17AF0" w:rsidRPr="007802AA">
              <w:rPr>
                <w:sz w:val="21"/>
                <w:szCs w:val="21"/>
              </w:rPr>
              <w:t>M.Sc</w:t>
            </w:r>
            <w:proofErr w:type="spellEnd"/>
            <w:r w:rsidR="00A17AF0" w:rsidRPr="007802AA">
              <w:rPr>
                <w:sz w:val="21"/>
                <w:szCs w:val="21"/>
              </w:rPr>
              <w:t xml:space="preserve"> in environmental economics from</w:t>
            </w:r>
            <w:r w:rsidR="00DC5F0D" w:rsidRPr="007802AA">
              <w:rPr>
                <w:sz w:val="21"/>
                <w:szCs w:val="21"/>
              </w:rPr>
              <w:t xml:space="preserve"> the University of De</w:t>
            </w:r>
            <w:r w:rsidR="00863680" w:rsidRPr="007802AA">
              <w:rPr>
                <w:sz w:val="21"/>
                <w:szCs w:val="21"/>
              </w:rPr>
              <w:t xml:space="preserve">laware, </w:t>
            </w:r>
            <w:r w:rsidR="006E072F" w:rsidRPr="007802AA">
              <w:rPr>
                <w:sz w:val="21"/>
                <w:szCs w:val="21"/>
              </w:rPr>
              <w:t>U.S.</w:t>
            </w:r>
            <w:r>
              <w:rPr>
                <w:sz w:val="21"/>
                <w:szCs w:val="21"/>
              </w:rPr>
              <w:t xml:space="preserve">  </w:t>
            </w:r>
          </w:p>
          <w:p w:rsidR="000028EB" w:rsidRPr="007802AA" w:rsidRDefault="000028EB" w:rsidP="008F0A65">
            <w:pPr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276" w:type="dxa"/>
          </w:tcPr>
          <w:p w:rsidR="00A17AF0" w:rsidRPr="007802AA" w:rsidRDefault="00A17AF0" w:rsidP="00A17AF0">
            <w:pPr>
              <w:jc w:val="center"/>
              <w:rPr>
                <w:noProof/>
                <w:sz w:val="20"/>
                <w:lang w:eastAsia="zh-CN"/>
              </w:rPr>
            </w:pPr>
            <w:r w:rsidRPr="007802AA"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52930" cy="2087792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oëlle Noailly photo bio_small_profile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78326" cy="211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8EB" w:rsidRPr="007802AA" w:rsidRDefault="000028EB" w:rsidP="000225E5">
            <w:pPr>
              <w:rPr>
                <w:noProof/>
                <w:sz w:val="20"/>
                <w:lang w:eastAsia="zh-CN"/>
              </w:rPr>
            </w:pPr>
          </w:p>
        </w:tc>
      </w:tr>
      <w:tr w:rsidR="00A76091" w:rsidRPr="007802AA" w:rsidTr="00FE098C">
        <w:tc>
          <w:tcPr>
            <w:tcW w:w="10109" w:type="dxa"/>
          </w:tcPr>
          <w:p w:rsidR="00A76091" w:rsidRPr="007802AA" w:rsidRDefault="00A76091" w:rsidP="00FE098C">
            <w:pPr>
              <w:rPr>
                <w:b/>
                <w:iCs/>
                <w:sz w:val="21"/>
                <w:szCs w:val="21"/>
              </w:rPr>
            </w:pPr>
          </w:p>
          <w:p w:rsidR="00A76091" w:rsidRPr="007802AA" w:rsidRDefault="00A76091" w:rsidP="00FE098C">
            <w:pPr>
              <w:rPr>
                <w:b/>
                <w:iCs/>
                <w:sz w:val="21"/>
                <w:szCs w:val="21"/>
              </w:rPr>
            </w:pPr>
          </w:p>
          <w:p w:rsidR="00A76091" w:rsidRPr="007802AA" w:rsidRDefault="00A76091" w:rsidP="00FE098C">
            <w:pPr>
              <w:rPr>
                <w:b/>
                <w:iCs/>
                <w:sz w:val="21"/>
                <w:szCs w:val="21"/>
              </w:rPr>
            </w:pPr>
            <w:r w:rsidRPr="007802AA">
              <w:rPr>
                <w:b/>
                <w:iCs/>
                <w:sz w:val="21"/>
                <w:szCs w:val="21"/>
              </w:rPr>
              <w:t xml:space="preserve">Mr. José Ignacio </w:t>
            </w:r>
            <w:proofErr w:type="spellStart"/>
            <w:r w:rsidRPr="007802AA">
              <w:rPr>
                <w:b/>
                <w:iCs/>
                <w:sz w:val="21"/>
                <w:szCs w:val="21"/>
              </w:rPr>
              <w:t>Noguera</w:t>
            </w:r>
            <w:proofErr w:type="spellEnd"/>
            <w:r w:rsidRPr="007802AA">
              <w:rPr>
                <w:b/>
                <w:iCs/>
                <w:sz w:val="21"/>
                <w:szCs w:val="21"/>
              </w:rPr>
              <w:t xml:space="preserve"> Gómez</w:t>
            </w:r>
          </w:p>
          <w:p w:rsidR="00A76091" w:rsidRDefault="00F64749" w:rsidP="00FE098C">
            <w:pPr>
              <w:rPr>
                <w:b/>
                <w:iCs/>
                <w:sz w:val="21"/>
                <w:szCs w:val="21"/>
              </w:rPr>
            </w:pPr>
            <w:r w:rsidRPr="00F64749">
              <w:rPr>
                <w:b/>
                <w:iCs/>
                <w:sz w:val="21"/>
                <w:szCs w:val="21"/>
              </w:rPr>
              <w:t xml:space="preserve">Vice-President, Corporate Affairs and Sustainability, GCM Mining, </w:t>
            </w:r>
            <w:proofErr w:type="spellStart"/>
            <w:r w:rsidRPr="00F64749">
              <w:rPr>
                <w:b/>
                <w:iCs/>
                <w:sz w:val="21"/>
                <w:szCs w:val="21"/>
              </w:rPr>
              <w:t>Medellín</w:t>
            </w:r>
            <w:proofErr w:type="spellEnd"/>
            <w:r w:rsidRPr="00F64749">
              <w:rPr>
                <w:b/>
                <w:iCs/>
                <w:sz w:val="21"/>
                <w:szCs w:val="21"/>
              </w:rPr>
              <w:t>, Colombia</w:t>
            </w:r>
          </w:p>
          <w:p w:rsidR="00F64749" w:rsidRPr="007802AA" w:rsidRDefault="00F64749" w:rsidP="00FE098C">
            <w:pPr>
              <w:rPr>
                <w:sz w:val="21"/>
                <w:szCs w:val="21"/>
              </w:rPr>
            </w:pPr>
          </w:p>
          <w:p w:rsidR="00A76091" w:rsidRPr="007802AA" w:rsidRDefault="00B2331E" w:rsidP="002D5A9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Mr</w:t>
            </w:r>
            <w:r w:rsidR="007802AA">
              <w:rPr>
                <w:sz w:val="21"/>
                <w:szCs w:val="21"/>
              </w:rPr>
              <w:t xml:space="preserve">. </w:t>
            </w:r>
            <w:r w:rsidR="002D5A9E" w:rsidRPr="002D5A9E">
              <w:rPr>
                <w:sz w:val="21"/>
                <w:szCs w:val="21"/>
              </w:rPr>
              <w:t>José</w:t>
            </w:r>
            <w:r w:rsidR="00A76091" w:rsidRPr="007802AA">
              <w:rPr>
                <w:sz w:val="21"/>
                <w:szCs w:val="21"/>
              </w:rPr>
              <w:t xml:space="preserve"> Ignacio </w:t>
            </w:r>
            <w:proofErr w:type="spellStart"/>
            <w:r w:rsidR="00A76091" w:rsidRPr="007802AA">
              <w:rPr>
                <w:sz w:val="21"/>
                <w:szCs w:val="21"/>
              </w:rPr>
              <w:t>Noguera</w:t>
            </w:r>
            <w:proofErr w:type="spellEnd"/>
            <w:r w:rsidR="00A76091" w:rsidRPr="007802AA">
              <w:rPr>
                <w:sz w:val="21"/>
                <w:szCs w:val="21"/>
              </w:rPr>
              <w:t xml:space="preserve"> Gómez is Vice-President of Corporate Affairs and S</w:t>
            </w:r>
            <w:r w:rsidR="007802AA">
              <w:rPr>
                <w:sz w:val="21"/>
                <w:szCs w:val="21"/>
              </w:rPr>
              <w:t xml:space="preserve">ustainability of GCM Mining. </w:t>
            </w:r>
            <w:r w:rsidR="00A76091" w:rsidRPr="007802AA">
              <w:rPr>
                <w:sz w:val="21"/>
                <w:szCs w:val="21"/>
              </w:rPr>
              <w:t xml:space="preserve"> </w:t>
            </w:r>
            <w:r w:rsidR="007802AA">
              <w:rPr>
                <w:sz w:val="21"/>
                <w:szCs w:val="21"/>
              </w:rPr>
              <w:t>H</w:t>
            </w:r>
            <w:r w:rsidR="00A76091" w:rsidRPr="007802AA">
              <w:rPr>
                <w:sz w:val="21"/>
                <w:szCs w:val="21"/>
              </w:rPr>
              <w:t>e is also</w:t>
            </w:r>
            <w:r w:rsidR="00F82D72">
              <w:rPr>
                <w:sz w:val="21"/>
                <w:szCs w:val="21"/>
              </w:rPr>
              <w:t xml:space="preserve"> </w:t>
            </w:r>
            <w:r w:rsidR="00A76091" w:rsidRPr="007802AA">
              <w:rPr>
                <w:sz w:val="21"/>
                <w:szCs w:val="21"/>
              </w:rPr>
              <w:t xml:space="preserve">President of Gran Colombia Gold Segovia, </w:t>
            </w:r>
            <w:proofErr w:type="spellStart"/>
            <w:r w:rsidR="00A76091" w:rsidRPr="007802AA">
              <w:rPr>
                <w:sz w:val="21"/>
                <w:szCs w:val="21"/>
              </w:rPr>
              <w:t>Sucursal</w:t>
            </w:r>
            <w:proofErr w:type="spellEnd"/>
            <w:r w:rsidR="00A76091" w:rsidRPr="007802AA">
              <w:rPr>
                <w:sz w:val="21"/>
                <w:szCs w:val="21"/>
              </w:rPr>
              <w:t xml:space="preserve"> Colombia and President of the Board of the Colombian Mining Association. </w:t>
            </w:r>
            <w:r w:rsidR="00142F25">
              <w:rPr>
                <w:sz w:val="21"/>
                <w:szCs w:val="21"/>
              </w:rPr>
              <w:t xml:space="preserve"> Mr. </w:t>
            </w:r>
            <w:proofErr w:type="spellStart"/>
            <w:r w:rsidR="00A76091" w:rsidRPr="007802AA">
              <w:rPr>
                <w:sz w:val="21"/>
                <w:szCs w:val="21"/>
              </w:rPr>
              <w:t>Noguera</w:t>
            </w:r>
            <w:proofErr w:type="spellEnd"/>
            <w:r w:rsidR="00A76091" w:rsidRPr="007802AA">
              <w:rPr>
                <w:sz w:val="21"/>
                <w:szCs w:val="21"/>
              </w:rPr>
              <w:t xml:space="preserve"> Gómez is a Lawyer who right now is studying a Master in Global Leadership at Yale University.</w:t>
            </w:r>
            <w:r w:rsidR="00142F25">
              <w:rPr>
                <w:sz w:val="21"/>
                <w:szCs w:val="21"/>
              </w:rPr>
              <w:t xml:space="preserve"> </w:t>
            </w:r>
            <w:r w:rsidR="00A76091" w:rsidRPr="007802AA">
              <w:rPr>
                <w:sz w:val="21"/>
                <w:szCs w:val="21"/>
              </w:rPr>
              <w:t xml:space="preserve"> He previously did a Master </w:t>
            </w:r>
            <w:r w:rsidR="00F93F54">
              <w:rPr>
                <w:sz w:val="21"/>
                <w:szCs w:val="21"/>
              </w:rPr>
              <w:t xml:space="preserve">in </w:t>
            </w:r>
            <w:r w:rsidR="00A76091" w:rsidRPr="007802AA">
              <w:rPr>
                <w:sz w:val="21"/>
                <w:szCs w:val="21"/>
              </w:rPr>
              <w:t xml:space="preserve">Business Administration </w:t>
            </w:r>
            <w:r w:rsidR="00142F25" w:rsidRPr="007802AA">
              <w:rPr>
                <w:sz w:val="21"/>
                <w:szCs w:val="21"/>
              </w:rPr>
              <w:t>and</w:t>
            </w:r>
            <w:r w:rsidR="00A76091" w:rsidRPr="007802AA">
              <w:rPr>
                <w:sz w:val="21"/>
                <w:szCs w:val="21"/>
              </w:rPr>
              <w:t xml:space="preserve"> a postgraduate in insurance law. </w:t>
            </w:r>
            <w:r w:rsidR="00142F25">
              <w:rPr>
                <w:sz w:val="21"/>
                <w:szCs w:val="21"/>
              </w:rPr>
              <w:t xml:space="preserve"> </w:t>
            </w:r>
            <w:r w:rsidR="00A76091" w:rsidRPr="007802AA">
              <w:rPr>
                <w:sz w:val="21"/>
                <w:szCs w:val="21"/>
              </w:rPr>
              <w:t xml:space="preserve">He started his career in the mining sector with </w:t>
            </w:r>
            <w:proofErr w:type="spellStart"/>
            <w:r w:rsidR="00A76091" w:rsidRPr="007802AA">
              <w:rPr>
                <w:sz w:val="21"/>
                <w:szCs w:val="21"/>
              </w:rPr>
              <w:t>Prodeco</w:t>
            </w:r>
            <w:proofErr w:type="spellEnd"/>
            <w:r w:rsidR="00A76091" w:rsidRPr="007802AA">
              <w:rPr>
                <w:sz w:val="21"/>
                <w:szCs w:val="21"/>
              </w:rPr>
              <w:t xml:space="preserve"> S.A. Glencore Swiss Limited, then at ExxonMobil in different positions such as Lawyer for Colombia, Central America and the Caribbean and later as Manager of Public Affairs and Government. </w:t>
            </w:r>
            <w:r w:rsidR="00142F25">
              <w:rPr>
                <w:sz w:val="21"/>
                <w:szCs w:val="21"/>
              </w:rPr>
              <w:t xml:space="preserve"> </w:t>
            </w:r>
            <w:r w:rsidR="00F82D72">
              <w:rPr>
                <w:sz w:val="21"/>
                <w:szCs w:val="21"/>
              </w:rPr>
              <w:t>Additionally</w:t>
            </w:r>
            <w:r w:rsidR="00A76091" w:rsidRPr="007802AA">
              <w:rPr>
                <w:sz w:val="21"/>
                <w:szCs w:val="21"/>
              </w:rPr>
              <w:t>, he is a university professor in different institutions in the areas of Energy, Geopolitics , Public Affairs and Commercial Law</w:t>
            </w:r>
          </w:p>
        </w:tc>
        <w:tc>
          <w:tcPr>
            <w:tcW w:w="5276" w:type="dxa"/>
          </w:tcPr>
          <w:p w:rsidR="00A76091" w:rsidRPr="007802AA" w:rsidRDefault="00A76091" w:rsidP="00FE098C">
            <w:pPr>
              <w:jc w:val="center"/>
              <w:rPr>
                <w:sz w:val="20"/>
              </w:rPr>
            </w:pPr>
          </w:p>
          <w:p w:rsidR="00A76091" w:rsidRPr="007802AA" w:rsidRDefault="00A76091" w:rsidP="00FE098C">
            <w:pPr>
              <w:jc w:val="center"/>
              <w:rPr>
                <w:sz w:val="20"/>
              </w:rPr>
            </w:pPr>
          </w:p>
          <w:p w:rsidR="00A76091" w:rsidRPr="007802AA" w:rsidRDefault="00A76091" w:rsidP="00FE098C">
            <w:pPr>
              <w:jc w:val="center"/>
              <w:rPr>
                <w:sz w:val="20"/>
              </w:rPr>
            </w:pPr>
            <w:r w:rsidRPr="007802AA">
              <w:rPr>
                <w:noProof/>
                <w:lang w:eastAsia="zh-CN"/>
              </w:rPr>
              <w:drawing>
                <wp:inline distT="0" distB="0" distL="0" distR="0" wp14:anchorId="7C65AC38" wp14:editId="638CCC77">
                  <wp:extent cx="1954469" cy="1781230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842" cy="181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2AA" w:rsidRPr="007802AA" w:rsidRDefault="007802AA">
      <w:r w:rsidRPr="007802AA">
        <w:br w:type="page"/>
      </w:r>
    </w:p>
    <w:tbl>
      <w:tblPr>
        <w:tblStyle w:val="TableGrid"/>
        <w:tblW w:w="15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9"/>
        <w:gridCol w:w="5276"/>
      </w:tblGrid>
      <w:tr w:rsidR="0064787E" w:rsidRPr="007802AA" w:rsidTr="00A67A91">
        <w:trPr>
          <w:trHeight w:val="3113"/>
        </w:trPr>
        <w:tc>
          <w:tcPr>
            <w:tcW w:w="10109" w:type="dxa"/>
          </w:tcPr>
          <w:p w:rsidR="00C15719" w:rsidRPr="007802AA" w:rsidRDefault="00C15719" w:rsidP="0064787E">
            <w:pPr>
              <w:pStyle w:val="Default"/>
              <w:rPr>
                <w:b/>
                <w:bCs/>
                <w:sz w:val="21"/>
                <w:szCs w:val="21"/>
              </w:rPr>
            </w:pPr>
          </w:p>
          <w:p w:rsidR="002C587C" w:rsidRPr="007802AA" w:rsidRDefault="00084D7F" w:rsidP="002C587C">
            <w:pPr>
              <w:rPr>
                <w:b/>
                <w:bCs/>
                <w:sz w:val="21"/>
                <w:szCs w:val="21"/>
              </w:rPr>
            </w:pPr>
            <w:r w:rsidRPr="007802AA">
              <w:rPr>
                <w:b/>
                <w:bCs/>
                <w:sz w:val="21"/>
                <w:szCs w:val="21"/>
              </w:rPr>
              <w:t xml:space="preserve">Mr. Carl </w:t>
            </w:r>
            <w:proofErr w:type="spellStart"/>
            <w:r w:rsidRPr="007802AA">
              <w:rPr>
                <w:b/>
                <w:bCs/>
                <w:sz w:val="21"/>
                <w:szCs w:val="21"/>
              </w:rPr>
              <w:t>Weatherell</w:t>
            </w:r>
            <w:proofErr w:type="spellEnd"/>
          </w:p>
          <w:p w:rsidR="002C587C" w:rsidRPr="007802AA" w:rsidRDefault="00F64749" w:rsidP="00F64749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Executive Director and </w:t>
            </w:r>
            <w:r w:rsidR="00FB32B6" w:rsidRPr="007802AA">
              <w:rPr>
                <w:b/>
                <w:bCs/>
                <w:sz w:val="21"/>
                <w:szCs w:val="21"/>
              </w:rPr>
              <w:t>CEO</w:t>
            </w:r>
            <w:r w:rsidR="001858E1" w:rsidRPr="007802AA">
              <w:rPr>
                <w:b/>
                <w:bCs/>
                <w:sz w:val="21"/>
                <w:szCs w:val="21"/>
              </w:rPr>
              <w:t>, Canada Mining Innovation Council (CMIC)</w:t>
            </w:r>
            <w:r w:rsidR="00F34499" w:rsidRPr="007802AA">
              <w:rPr>
                <w:b/>
                <w:bCs/>
                <w:sz w:val="21"/>
                <w:szCs w:val="21"/>
              </w:rPr>
              <w:t>, Ottawa, Canada</w:t>
            </w:r>
          </w:p>
          <w:p w:rsidR="002C587C" w:rsidRPr="007802AA" w:rsidRDefault="002C587C" w:rsidP="002C587C">
            <w:pPr>
              <w:rPr>
                <w:b/>
                <w:bCs/>
                <w:sz w:val="21"/>
                <w:szCs w:val="21"/>
              </w:rPr>
            </w:pPr>
          </w:p>
          <w:p w:rsidR="000E571B" w:rsidRDefault="000E571B" w:rsidP="002C587C">
            <w:pPr>
              <w:pStyle w:val="Default"/>
              <w:rPr>
                <w:rFonts w:eastAsia="Times New Roman"/>
                <w:b/>
                <w:bCs/>
                <w:color w:val="auto"/>
                <w:sz w:val="21"/>
                <w:szCs w:val="21"/>
                <w:lang w:eastAsia="en-US"/>
              </w:rPr>
            </w:pPr>
          </w:p>
          <w:p w:rsidR="0064787E" w:rsidRPr="007802AA" w:rsidRDefault="000E571B" w:rsidP="002C587C">
            <w:pPr>
              <w:pStyle w:val="Default"/>
              <w:rPr>
                <w:sz w:val="21"/>
                <w:szCs w:val="21"/>
                <w:lang w:val="en-CA"/>
              </w:rPr>
            </w:pPr>
            <w:r w:rsidRPr="000E571B">
              <w:rPr>
                <w:sz w:val="21"/>
                <w:szCs w:val="21"/>
                <w:lang w:val="en-CA"/>
              </w:rPr>
              <w:t xml:space="preserve">Mr. Carl </w:t>
            </w:r>
            <w:proofErr w:type="spellStart"/>
            <w:r w:rsidRPr="000E571B">
              <w:rPr>
                <w:sz w:val="21"/>
                <w:szCs w:val="21"/>
                <w:lang w:val="en-CA"/>
              </w:rPr>
              <w:t>Weatherell</w:t>
            </w:r>
            <w:proofErr w:type="spellEnd"/>
            <w:r w:rsidR="008F719B" w:rsidRPr="007802AA">
              <w:rPr>
                <w:sz w:val="21"/>
                <w:szCs w:val="21"/>
                <w:lang w:val="en-CA"/>
              </w:rPr>
              <w:t xml:space="preserve"> is a natural connector bringing together disparate and seemingly unrelated people, groups, and organizations to transform possibilities into plans and plans into action. </w:t>
            </w:r>
            <w:r>
              <w:rPr>
                <w:sz w:val="21"/>
                <w:szCs w:val="21"/>
                <w:lang w:val="en-CA"/>
              </w:rPr>
              <w:t xml:space="preserve"> Mr. </w:t>
            </w:r>
            <w:proofErr w:type="spellStart"/>
            <w:r w:rsidRPr="000E571B">
              <w:rPr>
                <w:sz w:val="21"/>
                <w:szCs w:val="21"/>
                <w:lang w:val="en-CA"/>
              </w:rPr>
              <w:t>Weatherell</w:t>
            </w:r>
            <w:proofErr w:type="spellEnd"/>
            <w:r w:rsidR="008F719B" w:rsidRPr="007802AA">
              <w:rPr>
                <w:sz w:val="21"/>
                <w:szCs w:val="21"/>
                <w:lang w:val="en-CA"/>
              </w:rPr>
              <w:t xml:space="preserve"> focuses on collaboration and building innovation ecosystems to solve complex problems.</w:t>
            </w:r>
            <w:r>
              <w:rPr>
                <w:sz w:val="21"/>
                <w:szCs w:val="21"/>
                <w:lang w:val="en-CA"/>
              </w:rPr>
              <w:t xml:space="preserve"> </w:t>
            </w:r>
            <w:r w:rsidR="008F719B" w:rsidRPr="007802AA">
              <w:rPr>
                <w:sz w:val="21"/>
                <w:szCs w:val="21"/>
                <w:lang w:val="en-CA"/>
              </w:rPr>
              <w:t xml:space="preserve"> His experience includes over 30 consortia comprised of more than 500 organizations from businesses, government, and academia, spanning industries from software, microelectronics, cybersecurity, photonics, aerospac</w:t>
            </w:r>
            <w:r>
              <w:rPr>
                <w:sz w:val="21"/>
                <w:szCs w:val="21"/>
                <w:lang w:val="en-CA"/>
              </w:rPr>
              <w:t>e and defence, and mining.  He</w:t>
            </w:r>
            <w:r w:rsidR="008F719B" w:rsidRPr="007802AA">
              <w:rPr>
                <w:sz w:val="21"/>
                <w:szCs w:val="21"/>
                <w:lang w:val="en-CA"/>
              </w:rPr>
              <w:t xml:space="preserve"> has won awards for breakthrough leadership and technology transfer and holds </w:t>
            </w:r>
            <w:proofErr w:type="gramStart"/>
            <w:r w:rsidR="00F82D72" w:rsidRPr="007802AA">
              <w:rPr>
                <w:sz w:val="21"/>
                <w:szCs w:val="21"/>
                <w:lang w:val="en-CA"/>
              </w:rPr>
              <w:t>a</w:t>
            </w:r>
            <w:r w:rsidR="00F82D72">
              <w:rPr>
                <w:sz w:val="21"/>
                <w:szCs w:val="21"/>
                <w:lang w:val="en-CA"/>
              </w:rPr>
              <w:t>n</w:t>
            </w:r>
            <w:proofErr w:type="gramEnd"/>
            <w:r w:rsidR="008F719B" w:rsidRPr="007802AA">
              <w:rPr>
                <w:sz w:val="21"/>
                <w:szCs w:val="21"/>
                <w:lang w:val="en-CA"/>
              </w:rPr>
              <w:t xml:space="preserve"> M.Sc. from Carleton University and a B.Sc. from the University of Waterloo.</w:t>
            </w:r>
          </w:p>
        </w:tc>
        <w:tc>
          <w:tcPr>
            <w:tcW w:w="5276" w:type="dxa"/>
          </w:tcPr>
          <w:p w:rsidR="0064787E" w:rsidRPr="007802AA" w:rsidRDefault="0064787E" w:rsidP="000225E5">
            <w:pPr>
              <w:rPr>
                <w:noProof/>
                <w:sz w:val="20"/>
                <w:lang w:eastAsia="zh-CN"/>
              </w:rPr>
            </w:pPr>
          </w:p>
          <w:p w:rsidR="00084D7F" w:rsidRPr="007802AA" w:rsidRDefault="008F719B" w:rsidP="00084D7F">
            <w:pPr>
              <w:jc w:val="center"/>
              <w:rPr>
                <w:noProof/>
                <w:sz w:val="20"/>
                <w:lang w:eastAsia="zh-CN"/>
              </w:rPr>
            </w:pPr>
            <w:r w:rsidRPr="007802AA"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598295" cy="1997869"/>
                  <wp:effectExtent l="0" t="0" r="190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rlWeatherell_20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881" cy="200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72F" w:rsidRPr="007802AA" w:rsidTr="00034725">
        <w:trPr>
          <w:trHeight w:val="3113"/>
        </w:trPr>
        <w:tc>
          <w:tcPr>
            <w:tcW w:w="10109" w:type="dxa"/>
          </w:tcPr>
          <w:p w:rsidR="006E072F" w:rsidRPr="007802AA" w:rsidRDefault="006E072F" w:rsidP="00034725">
            <w:pPr>
              <w:pStyle w:val="Default"/>
              <w:rPr>
                <w:b/>
                <w:bCs/>
                <w:sz w:val="21"/>
                <w:szCs w:val="21"/>
              </w:rPr>
            </w:pPr>
          </w:p>
          <w:p w:rsidR="004563EC" w:rsidRPr="007802AA" w:rsidRDefault="004563EC" w:rsidP="00034725">
            <w:pPr>
              <w:pStyle w:val="Default"/>
              <w:rPr>
                <w:b/>
                <w:bCs/>
                <w:sz w:val="21"/>
                <w:szCs w:val="21"/>
              </w:rPr>
            </w:pPr>
          </w:p>
          <w:p w:rsidR="006E072F" w:rsidRPr="007802AA" w:rsidRDefault="006E072F" w:rsidP="00034725">
            <w:pPr>
              <w:rPr>
                <w:b/>
                <w:bCs/>
                <w:sz w:val="21"/>
                <w:szCs w:val="21"/>
              </w:rPr>
            </w:pPr>
            <w:r w:rsidRPr="007802AA">
              <w:rPr>
                <w:b/>
                <w:bCs/>
                <w:sz w:val="21"/>
                <w:szCs w:val="21"/>
              </w:rPr>
              <w:t>Mr. David Humphreys</w:t>
            </w:r>
          </w:p>
          <w:p w:rsidR="006E072F" w:rsidRPr="007802AA" w:rsidRDefault="006B4AFD" w:rsidP="00034725">
            <w:pPr>
              <w:rPr>
                <w:b/>
                <w:bCs/>
                <w:sz w:val="21"/>
                <w:szCs w:val="21"/>
              </w:rPr>
            </w:pPr>
            <w:r w:rsidRPr="006B4AFD">
              <w:rPr>
                <w:b/>
                <w:bCs/>
                <w:sz w:val="21"/>
                <w:szCs w:val="21"/>
              </w:rPr>
              <w:t>Honorary Lecturer, Centre for Energy, Petroleum and Mineral Law and Policy (CEPMLP), University of Dundee, Dundee United Kingdom</w:t>
            </w:r>
          </w:p>
          <w:p w:rsidR="006E072F" w:rsidRPr="007802AA" w:rsidRDefault="006E072F" w:rsidP="00034725">
            <w:pPr>
              <w:rPr>
                <w:b/>
                <w:bCs/>
                <w:sz w:val="21"/>
                <w:szCs w:val="21"/>
              </w:rPr>
            </w:pPr>
          </w:p>
          <w:p w:rsidR="006E072F" w:rsidRPr="007802AA" w:rsidRDefault="000E571B" w:rsidP="00C715DB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Mr. </w:t>
            </w:r>
            <w:r w:rsidR="006E072F" w:rsidRPr="007802AA">
              <w:rPr>
                <w:sz w:val="21"/>
                <w:szCs w:val="21"/>
              </w:rPr>
              <w:t xml:space="preserve">David Humphreys was Chief Economist of the Global Mining Company Rio Tinto to 2004 and of Norilsk Nickel, Russia’s largest miner, until the end of 2008. </w:t>
            </w:r>
            <w:r>
              <w:rPr>
                <w:sz w:val="21"/>
                <w:szCs w:val="21"/>
              </w:rPr>
              <w:t xml:space="preserve"> </w:t>
            </w:r>
            <w:r w:rsidR="006E072F" w:rsidRPr="007802AA">
              <w:rPr>
                <w:sz w:val="21"/>
                <w:szCs w:val="21"/>
              </w:rPr>
              <w:t xml:space="preserve">He has written and lectured extensively on the economics of the mining and metals industries, authoring over two hundred articles and papers and the book, </w:t>
            </w:r>
            <w:r w:rsidR="006E072F" w:rsidRPr="007802AA">
              <w:rPr>
                <w:i/>
                <w:sz w:val="21"/>
                <w:szCs w:val="21"/>
              </w:rPr>
              <w:t>The Remaking of the Mining Industry (2015)</w:t>
            </w:r>
            <w:r w:rsidR="006E072F" w:rsidRPr="007802AA">
              <w:rPr>
                <w:sz w:val="21"/>
                <w:szCs w:val="21"/>
              </w:rPr>
              <w:t xml:space="preserve">.  He has been a Visiting Scholar at the Colorado School of Mines, the Catholic University of Chile, the Transatlantic Academy in Washington D.C., U.S., and is an </w:t>
            </w:r>
            <w:r w:rsidR="00C715DB" w:rsidRPr="007802AA">
              <w:rPr>
                <w:sz w:val="21"/>
                <w:szCs w:val="21"/>
              </w:rPr>
              <w:t xml:space="preserve">Honorary Lecturer at the Centre for Energy, Petroleum and Mineral Law and Policy (CEPMLP) </w:t>
            </w:r>
            <w:r w:rsidR="006E072F" w:rsidRPr="007802AA">
              <w:rPr>
                <w:sz w:val="21"/>
                <w:szCs w:val="21"/>
              </w:rPr>
              <w:t>at the University of Dundee. He has a PhD from the University of Wales.</w:t>
            </w:r>
          </w:p>
        </w:tc>
        <w:tc>
          <w:tcPr>
            <w:tcW w:w="5276" w:type="dxa"/>
          </w:tcPr>
          <w:p w:rsidR="006E072F" w:rsidRPr="007802AA" w:rsidRDefault="006E072F" w:rsidP="00034725">
            <w:pPr>
              <w:rPr>
                <w:noProof/>
                <w:sz w:val="20"/>
                <w:lang w:eastAsia="zh-CN"/>
              </w:rPr>
            </w:pPr>
          </w:p>
          <w:p w:rsidR="006E072F" w:rsidRPr="007802AA" w:rsidRDefault="006E072F" w:rsidP="00034725">
            <w:pPr>
              <w:jc w:val="center"/>
              <w:rPr>
                <w:noProof/>
                <w:sz w:val="20"/>
                <w:lang w:eastAsia="zh-CN"/>
              </w:rPr>
            </w:pPr>
            <w:r w:rsidRPr="007802AA"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532938" cy="18440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 Humphreys - hi-res portrai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93" cy="195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6091" w:rsidRPr="007802AA" w:rsidRDefault="00A76091" w:rsidP="00034725">
            <w:pPr>
              <w:jc w:val="center"/>
              <w:rPr>
                <w:noProof/>
                <w:sz w:val="20"/>
                <w:lang w:eastAsia="zh-CN"/>
              </w:rPr>
            </w:pPr>
          </w:p>
          <w:p w:rsidR="00A76091" w:rsidRPr="007802AA" w:rsidRDefault="00A76091" w:rsidP="00034725">
            <w:pPr>
              <w:jc w:val="center"/>
              <w:rPr>
                <w:noProof/>
                <w:sz w:val="20"/>
                <w:lang w:eastAsia="zh-CN"/>
              </w:rPr>
            </w:pPr>
          </w:p>
        </w:tc>
      </w:tr>
      <w:tr w:rsidR="004563EC" w:rsidRPr="007802AA" w:rsidTr="00034725">
        <w:trPr>
          <w:trHeight w:val="3113"/>
        </w:trPr>
        <w:tc>
          <w:tcPr>
            <w:tcW w:w="10109" w:type="dxa"/>
          </w:tcPr>
          <w:p w:rsidR="000E571B" w:rsidRDefault="000E571B" w:rsidP="004563EC">
            <w:pPr>
              <w:rPr>
                <w:b/>
                <w:bCs/>
                <w:sz w:val="21"/>
                <w:szCs w:val="21"/>
              </w:rPr>
            </w:pPr>
          </w:p>
          <w:p w:rsidR="000E571B" w:rsidRDefault="000E571B" w:rsidP="004563EC">
            <w:pPr>
              <w:rPr>
                <w:b/>
                <w:bCs/>
                <w:sz w:val="21"/>
                <w:szCs w:val="21"/>
              </w:rPr>
            </w:pPr>
          </w:p>
          <w:p w:rsidR="004563EC" w:rsidRPr="007802AA" w:rsidRDefault="004563EC" w:rsidP="004563EC">
            <w:pPr>
              <w:rPr>
                <w:b/>
                <w:bCs/>
                <w:sz w:val="21"/>
                <w:szCs w:val="21"/>
              </w:rPr>
            </w:pPr>
            <w:r w:rsidRPr="007802AA">
              <w:rPr>
                <w:b/>
                <w:bCs/>
                <w:sz w:val="21"/>
                <w:szCs w:val="21"/>
              </w:rPr>
              <w:t>Ms. Giulia Valacchi</w:t>
            </w:r>
          </w:p>
          <w:p w:rsidR="004563EC" w:rsidRPr="007802AA" w:rsidRDefault="006B4AFD" w:rsidP="004563EC">
            <w:pPr>
              <w:rPr>
                <w:b/>
                <w:bCs/>
                <w:sz w:val="21"/>
                <w:szCs w:val="21"/>
              </w:rPr>
            </w:pPr>
            <w:r w:rsidRPr="006B4AFD">
              <w:rPr>
                <w:rFonts w:eastAsiaTheme="minorEastAsia"/>
                <w:b/>
                <w:bCs/>
                <w:color w:val="000000"/>
                <w:sz w:val="21"/>
                <w:szCs w:val="21"/>
                <w:lang w:eastAsia="zh-CN"/>
              </w:rPr>
              <w:t>WIPO Consultant, Department for Economic</w:t>
            </w:r>
            <w:r>
              <w:rPr>
                <w:rFonts w:eastAsiaTheme="minorEastAsia"/>
                <w:b/>
                <w:bCs/>
                <w:color w:val="000000"/>
                <w:sz w:val="21"/>
                <w:szCs w:val="21"/>
                <w:lang w:eastAsia="zh-CN"/>
              </w:rPr>
              <w:t xml:space="preserve">s and Data Analytics (DEDA), </w:t>
            </w:r>
            <w:r w:rsidRPr="006B4AFD">
              <w:rPr>
                <w:rFonts w:eastAsiaTheme="minorEastAsia"/>
                <w:b/>
                <w:bCs/>
                <w:color w:val="000000"/>
                <w:sz w:val="21"/>
                <w:szCs w:val="21"/>
                <w:lang w:eastAsia="zh-CN"/>
              </w:rPr>
              <w:t>Innovation Ecosystems Sector, WIPO, Geneva</w:t>
            </w:r>
          </w:p>
          <w:p w:rsidR="004563EC" w:rsidRPr="007802AA" w:rsidRDefault="004563EC" w:rsidP="004563EC">
            <w:pPr>
              <w:rPr>
                <w:b/>
                <w:bCs/>
                <w:sz w:val="21"/>
                <w:szCs w:val="21"/>
              </w:rPr>
            </w:pPr>
          </w:p>
          <w:p w:rsidR="004563EC" w:rsidRPr="007802AA" w:rsidRDefault="000E571B" w:rsidP="004563EC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sz w:val="21"/>
                <w:szCs w:val="21"/>
              </w:rPr>
              <w:t xml:space="preserve">Ms. </w:t>
            </w:r>
            <w:r w:rsidR="004563EC" w:rsidRPr="007802AA">
              <w:rPr>
                <w:sz w:val="21"/>
                <w:szCs w:val="21"/>
              </w:rPr>
              <w:t>Giulia Valacchi is an external Consultant and former Research Fellow in the Innovation Economics Section at the Department for Economics and Data Analytics, IP and In</w:t>
            </w:r>
            <w:r w:rsidR="00F82D72">
              <w:rPr>
                <w:sz w:val="21"/>
                <w:szCs w:val="21"/>
              </w:rPr>
              <w:t>novation Ecosystems Sector</w:t>
            </w:r>
            <w:r w:rsidR="004563EC" w:rsidRPr="007802AA">
              <w:rPr>
                <w:sz w:val="21"/>
                <w:szCs w:val="21"/>
              </w:rPr>
              <w:t xml:space="preserve"> of the World Intellectual Property Organization (WIPO), Geneva. </w:t>
            </w:r>
            <w:r>
              <w:rPr>
                <w:sz w:val="21"/>
                <w:szCs w:val="21"/>
              </w:rPr>
              <w:t xml:space="preserve"> </w:t>
            </w:r>
            <w:r w:rsidR="004563EC" w:rsidRPr="007802AA">
              <w:rPr>
                <w:sz w:val="21"/>
                <w:szCs w:val="21"/>
              </w:rPr>
              <w:t>Her research interests are in the field of environmental economics</w:t>
            </w:r>
            <w:r w:rsidR="004563EC" w:rsidRPr="007802AA">
              <w:rPr>
                <w:sz w:val="20"/>
              </w:rPr>
              <w:t>.</w:t>
            </w:r>
          </w:p>
        </w:tc>
        <w:tc>
          <w:tcPr>
            <w:tcW w:w="5276" w:type="dxa"/>
          </w:tcPr>
          <w:p w:rsidR="004563EC" w:rsidRPr="007802AA" w:rsidRDefault="00A76091" w:rsidP="004563EC">
            <w:pPr>
              <w:jc w:val="center"/>
              <w:rPr>
                <w:noProof/>
                <w:sz w:val="20"/>
                <w:lang w:eastAsia="zh-CN"/>
              </w:rPr>
            </w:pPr>
            <w:r w:rsidRPr="007802AA"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647825" cy="190830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iulia.valacchi_profil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7"/>
                          <a:stretch/>
                        </pic:blipFill>
                        <pic:spPr bwMode="auto">
                          <a:xfrm>
                            <a:off x="0" y="0"/>
                            <a:ext cx="1647825" cy="1908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63EC" w:rsidRPr="007802AA" w:rsidRDefault="004563EC" w:rsidP="00034725">
            <w:pPr>
              <w:rPr>
                <w:noProof/>
                <w:sz w:val="20"/>
                <w:lang w:eastAsia="zh-CN"/>
              </w:rPr>
            </w:pPr>
          </w:p>
        </w:tc>
      </w:tr>
    </w:tbl>
    <w:p w:rsidR="006E072F" w:rsidRPr="007802AA" w:rsidRDefault="006E072F" w:rsidP="000E571B">
      <w:pPr>
        <w:rPr>
          <w:b/>
          <w:bCs/>
          <w:sz w:val="20"/>
        </w:rPr>
      </w:pPr>
    </w:p>
    <w:sectPr w:rsidR="006E072F" w:rsidRPr="007802AA" w:rsidSect="000225E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07" w:orient="landscape" w:code="9"/>
      <w:pgMar w:top="720" w:right="720" w:bottom="720" w:left="720" w:header="144" w:footer="14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2D6" w:rsidRDefault="00E322D6" w:rsidP="000225E5">
      <w:r>
        <w:separator/>
      </w:r>
    </w:p>
  </w:endnote>
  <w:endnote w:type="continuationSeparator" w:id="0">
    <w:p w:rsidR="00E322D6" w:rsidRDefault="00E322D6" w:rsidP="00022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5E5" w:rsidRDefault="000225E5" w:rsidP="000E571B">
    <w:pPr>
      <w:pStyle w:val="Footer"/>
    </w:pPr>
    <w:r>
      <w:rPr>
        <w:noProof/>
        <w:lang w:eastAsia="zh-CN"/>
      </w:rPr>
      <mc:AlternateContent>
        <mc:Choice Requires="wps">
          <w:drawing>
            <wp:anchor distT="558800" distB="0" distL="114300" distR="114300" simplePos="0" relativeHeight="251661312" behindDoc="0" locked="0" layoutInCell="0" allowOverlap="1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4" name="TITUSE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225E5" w:rsidRDefault="000225E5" w:rsidP="000225E5">
                          <w:pPr>
                            <w:jc w:val="center"/>
                          </w:pPr>
                          <w:r w:rsidRPr="000225E5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ITUSE1footer" o:spid="_x0000_s1026" type="#_x0000_t202" style="position:absolute;margin-left:0;margin-top:44pt;width:600pt;height:25pt;z-index:251661312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" o:allowincell="f" filled="f" stroked="f" strokeweight=".5pt">
              <v:path arrowok="t"/>
              <v:textbox>
                <w:txbxContent>
                  <w:p w:rsidR="000225E5" w:rsidRDefault="000225E5" w:rsidP="000225E5">
                    <w:pPr>
                      <w:jc w:val="center"/>
                    </w:pPr>
                    <w:r w:rsidRPr="000225E5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5E5" w:rsidRDefault="000225E5">
    <w:pPr>
      <w:pStyle w:val="Footer"/>
    </w:pPr>
    <w:r>
      <w:rPr>
        <w:noProof/>
        <w:lang w:eastAsia="zh-CN"/>
      </w:rPr>
      <mc:AlternateContent>
        <mc:Choice Requires="wps">
          <w:drawing>
            <wp:anchor distT="558800" distB="0" distL="114300" distR="114300" simplePos="0" relativeHeight="251660288" behindDoc="0" locked="0" layoutInCell="0" allowOverlap="1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3" name="TITUSO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225E5" w:rsidRDefault="000225E5" w:rsidP="000225E5">
                          <w:pPr>
                            <w:jc w:val="center"/>
                          </w:pPr>
                          <w:r w:rsidRPr="000225E5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ITUSO1footer" o:spid="_x0000_s1027" type="#_x0000_t202" style="position:absolute;margin-left:0;margin-top:44pt;width:600pt;height:25pt;z-index:251660288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" o:allowincell="f" filled="f" stroked="f" strokeweight=".5pt">
              <v:path arrowok="t"/>
              <v:textbox>
                <w:txbxContent>
                  <w:p w:rsidR="000225E5" w:rsidRDefault="000225E5" w:rsidP="000225E5">
                    <w:pPr>
                      <w:jc w:val="center"/>
                    </w:pPr>
                    <w:r w:rsidRPr="000225E5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FA" w:rsidRDefault="009832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2D6" w:rsidRDefault="00E322D6" w:rsidP="000225E5">
      <w:r>
        <w:separator/>
      </w:r>
    </w:p>
  </w:footnote>
  <w:footnote w:type="continuationSeparator" w:id="0">
    <w:p w:rsidR="00E322D6" w:rsidRDefault="00E322D6" w:rsidP="00022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FA" w:rsidRDefault="009832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FA" w:rsidRDefault="009832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5E5" w:rsidRDefault="000225E5">
    <w:pPr>
      <w:pStyle w:val="Header"/>
    </w:pPr>
    <w:r>
      <w:rPr>
        <w:noProof/>
        <w:lang w:eastAsia="zh-CN"/>
      </w:rPr>
      <mc:AlternateContent>
        <mc:Choice Requires="wps">
          <w:drawing>
            <wp:anchor distT="558800" distB="0" distL="114300" distR="114300" simplePos="0" relativeHeight="251659264" behindDoc="0" locked="0" layoutInCell="0" allowOverlap="1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2" name="TITUSF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225E5" w:rsidRDefault="000225E5" w:rsidP="000225E5">
                          <w:pPr>
                            <w:jc w:val="center"/>
                          </w:pPr>
                          <w:r w:rsidRPr="000225E5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ITUSF1footer" o:spid="_x0000_s1028" type="#_x0000_t202" style="position:absolute;margin-left:0;margin-top:44pt;width:600pt;height:25pt;z-index:251659264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" o:allowincell="f" filled="f" stroked="f" strokeweight=".5pt">
              <v:path arrowok="t"/>
              <v:textbox>
                <w:txbxContent>
                  <w:p w:rsidR="000225E5" w:rsidRDefault="000225E5" w:rsidP="000225E5">
                    <w:pPr>
                      <w:jc w:val="center"/>
                    </w:pPr>
                    <w:r w:rsidRPr="000225E5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3702C00"/>
    <w:lvl w:ilvl="0">
      <w:start w:val="1"/>
      <w:numFmt w:val="upperLetter"/>
      <w:lvlRestart w:val="0"/>
      <w:lvlText w:val="%1."/>
      <w:lvlJc w:val="left"/>
      <w:pPr>
        <w:tabs>
          <w:tab w:val="num" w:pos="567"/>
        </w:tabs>
        <w:ind w:left="0" w:firstLine="0"/>
      </w:pPr>
    </w:lvl>
  </w:abstractNum>
  <w:abstractNum w:abstractNumId="1" w15:restartNumberingAfterBreak="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E203ED3"/>
    <w:multiLevelType w:val="hybridMultilevel"/>
    <w:tmpl w:val="0100DD74"/>
    <w:lvl w:ilvl="0" w:tplc="636457FE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38645E"/>
    <w:multiLevelType w:val="multilevel"/>
    <w:tmpl w:val="0C9AF58C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5" w15:restartNumberingAfterBreak="0">
    <w:nsid w:val="75D11C28"/>
    <w:multiLevelType w:val="multilevel"/>
    <w:tmpl w:val="84E6DB64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283"/>
  <w:evenAndOddHeader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5E5"/>
    <w:rsid w:val="000028EB"/>
    <w:rsid w:val="000225E5"/>
    <w:rsid w:val="00046D84"/>
    <w:rsid w:val="00060EFD"/>
    <w:rsid w:val="00071A6E"/>
    <w:rsid w:val="00084D7F"/>
    <w:rsid w:val="000961E7"/>
    <w:rsid w:val="000E14B8"/>
    <w:rsid w:val="000E571B"/>
    <w:rsid w:val="000F5E56"/>
    <w:rsid w:val="00124E02"/>
    <w:rsid w:val="001259EC"/>
    <w:rsid w:val="00142F25"/>
    <w:rsid w:val="001858E1"/>
    <w:rsid w:val="00196F6F"/>
    <w:rsid w:val="00197AEF"/>
    <w:rsid w:val="001D1937"/>
    <w:rsid w:val="00250B67"/>
    <w:rsid w:val="002C587C"/>
    <w:rsid w:val="002D5A9E"/>
    <w:rsid w:val="003E6531"/>
    <w:rsid w:val="004150F5"/>
    <w:rsid w:val="00431118"/>
    <w:rsid w:val="004563EC"/>
    <w:rsid w:val="00463A33"/>
    <w:rsid w:val="00492707"/>
    <w:rsid w:val="004C7B94"/>
    <w:rsid w:val="004E54DA"/>
    <w:rsid w:val="0050188C"/>
    <w:rsid w:val="00572027"/>
    <w:rsid w:val="00592B42"/>
    <w:rsid w:val="005D6485"/>
    <w:rsid w:val="005D65A0"/>
    <w:rsid w:val="0064787E"/>
    <w:rsid w:val="006752F7"/>
    <w:rsid w:val="006B4AFD"/>
    <w:rsid w:val="006E072F"/>
    <w:rsid w:val="00707F14"/>
    <w:rsid w:val="00721F26"/>
    <w:rsid w:val="00744029"/>
    <w:rsid w:val="007802AA"/>
    <w:rsid w:val="007B240C"/>
    <w:rsid w:val="007C3BB4"/>
    <w:rsid w:val="007D53C7"/>
    <w:rsid w:val="00804DB7"/>
    <w:rsid w:val="00863680"/>
    <w:rsid w:val="0088408A"/>
    <w:rsid w:val="008C0B69"/>
    <w:rsid w:val="008C0E2F"/>
    <w:rsid w:val="008F0A65"/>
    <w:rsid w:val="008F719B"/>
    <w:rsid w:val="009031B8"/>
    <w:rsid w:val="009832FA"/>
    <w:rsid w:val="00A17AF0"/>
    <w:rsid w:val="00A67A91"/>
    <w:rsid w:val="00A76091"/>
    <w:rsid w:val="00AC2B3F"/>
    <w:rsid w:val="00AD7824"/>
    <w:rsid w:val="00AE218D"/>
    <w:rsid w:val="00AF63BB"/>
    <w:rsid w:val="00B0588F"/>
    <w:rsid w:val="00B2331E"/>
    <w:rsid w:val="00B60886"/>
    <w:rsid w:val="00B95863"/>
    <w:rsid w:val="00C15719"/>
    <w:rsid w:val="00C554EC"/>
    <w:rsid w:val="00C6513B"/>
    <w:rsid w:val="00C715DB"/>
    <w:rsid w:val="00CA1258"/>
    <w:rsid w:val="00CD3D15"/>
    <w:rsid w:val="00D45460"/>
    <w:rsid w:val="00D50D96"/>
    <w:rsid w:val="00D578FE"/>
    <w:rsid w:val="00DB167C"/>
    <w:rsid w:val="00DB6129"/>
    <w:rsid w:val="00DC5F0D"/>
    <w:rsid w:val="00E322D6"/>
    <w:rsid w:val="00E67333"/>
    <w:rsid w:val="00F001E7"/>
    <w:rsid w:val="00F34499"/>
    <w:rsid w:val="00F64749"/>
    <w:rsid w:val="00F77AC9"/>
    <w:rsid w:val="00F82D72"/>
    <w:rsid w:val="00F93F54"/>
    <w:rsid w:val="00FB32B6"/>
    <w:rsid w:val="00FB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686C8F42-891A-47A9-A836-EFDF4165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804DB7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804DB7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804DB7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804DB7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804DB7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804DB7"/>
  </w:style>
  <w:style w:type="paragraph" w:styleId="Signature">
    <w:name w:val="Signature"/>
    <w:basedOn w:val="Normal"/>
    <w:semiHidden/>
    <w:rsid w:val="00804DB7"/>
    <w:pPr>
      <w:ind w:left="5250"/>
    </w:pPr>
  </w:style>
  <w:style w:type="paragraph" w:styleId="FootnoteText">
    <w:name w:val="footnote text"/>
    <w:basedOn w:val="Normal"/>
    <w:semiHidden/>
    <w:rsid w:val="00804DB7"/>
    <w:rPr>
      <w:sz w:val="18"/>
    </w:rPr>
  </w:style>
  <w:style w:type="paragraph" w:styleId="EndnoteText">
    <w:name w:val="endnote text"/>
    <w:basedOn w:val="Normal"/>
    <w:semiHidden/>
    <w:rsid w:val="00804DB7"/>
    <w:rPr>
      <w:sz w:val="18"/>
    </w:rPr>
  </w:style>
  <w:style w:type="paragraph" w:styleId="Caption">
    <w:name w:val="caption"/>
    <w:basedOn w:val="Normal"/>
    <w:next w:val="Normal"/>
    <w:qFormat/>
    <w:rsid w:val="00804DB7"/>
    <w:rPr>
      <w:b/>
      <w:bCs/>
      <w:sz w:val="18"/>
    </w:rPr>
  </w:style>
  <w:style w:type="paragraph" w:styleId="CommentText">
    <w:name w:val="annotation text"/>
    <w:basedOn w:val="Normal"/>
    <w:semiHidden/>
    <w:rsid w:val="00804DB7"/>
    <w:rPr>
      <w:sz w:val="18"/>
    </w:rPr>
  </w:style>
  <w:style w:type="paragraph" w:styleId="BodyText">
    <w:name w:val="Body Text"/>
    <w:basedOn w:val="Normal"/>
    <w:rsid w:val="00804DB7"/>
    <w:pPr>
      <w:spacing w:after="220"/>
    </w:pPr>
  </w:style>
  <w:style w:type="paragraph" w:customStyle="1" w:styleId="ONUMFS">
    <w:name w:val="ONUM FS"/>
    <w:basedOn w:val="BodyText"/>
    <w:rsid w:val="00804DB7"/>
    <w:pPr>
      <w:numPr>
        <w:numId w:val="4"/>
      </w:numPr>
    </w:pPr>
  </w:style>
  <w:style w:type="paragraph" w:customStyle="1" w:styleId="ONUME">
    <w:name w:val="ONUM E"/>
    <w:basedOn w:val="BodyText"/>
    <w:rsid w:val="00804DB7"/>
    <w:pPr>
      <w:numPr>
        <w:numId w:val="3"/>
      </w:numPr>
    </w:pPr>
  </w:style>
  <w:style w:type="paragraph" w:styleId="ListNumber">
    <w:name w:val="List Number"/>
    <w:basedOn w:val="Normal"/>
    <w:semiHidden/>
    <w:rsid w:val="00804DB7"/>
    <w:pPr>
      <w:numPr>
        <w:numId w:val="6"/>
      </w:numPr>
    </w:pPr>
  </w:style>
  <w:style w:type="table" w:styleId="TableGrid">
    <w:name w:val="Table Grid"/>
    <w:basedOn w:val="TableNormal"/>
    <w:rsid w:val="00022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F0A65"/>
    <w:rPr>
      <w:color w:val="0563C1"/>
      <w:u w:val="single"/>
    </w:rPr>
  </w:style>
  <w:style w:type="paragraph" w:customStyle="1" w:styleId="Default">
    <w:name w:val="Default"/>
    <w:rsid w:val="000028EB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800</Words>
  <Characters>4654</Characters>
  <Application>Microsoft Office Word</Application>
  <DocSecurity>0</DocSecurity>
  <Lines>113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2022 WIPR Speakers Bio</vt:lpstr>
      <vt:lpstr>2022 WIPR Speakers Bio</vt:lpstr>
    </vt:vector>
  </TitlesOfParts>
  <Company>World Intelectual Property Organization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WIPR Speakers Bio</dc:title>
  <dc:subject>Wipo Templates</dc:subject>
  <dc:creator>DO CARMO FIGUEIREDO Samiah</dc:creator>
  <cp:keywords>FOR OFFICIAL USE ONLY</cp:keywords>
  <dc:description/>
  <cp:lastModifiedBy>STOJANOVIC Jovana</cp:lastModifiedBy>
  <cp:revision>3</cp:revision>
  <cp:lastPrinted>2022-06-21T08:38:00Z</cp:lastPrinted>
  <dcterms:created xsi:type="dcterms:W3CDTF">2022-06-21T08:36:00Z</dcterms:created>
  <dcterms:modified xsi:type="dcterms:W3CDTF">2022-06-21T08:38:00Z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5266d29c-7e36-4968-a220-a57ffd475430</vt:lpwstr>
  </property>
  <property fmtid="{D5CDD505-2E9C-101B-9397-08002B2CF9AE}" pid="3" name="TCSClassification">
    <vt:lpwstr>FOR OFFICIAL USE ONLY</vt:lpwstr>
  </property>
  <property fmtid="{D5CDD505-2E9C-101B-9397-08002B2CF9AE}" pid="4" name="_DocHome">
    <vt:i4>-455175677</vt:i4>
  </property>
  <property fmtid="{D5CDD505-2E9C-101B-9397-08002B2CF9AE}" pid="5" name="Classification">
    <vt:lpwstr>For Official Use Only</vt:lpwstr>
  </property>
  <property fmtid="{D5CDD505-2E9C-101B-9397-08002B2CF9AE}" pid="6" name="VisualMarkings">
    <vt:lpwstr>Footer</vt:lpwstr>
  </property>
  <property fmtid="{D5CDD505-2E9C-101B-9397-08002B2CF9AE}" pid="7" name="Alignment">
    <vt:lpwstr>Centre</vt:lpwstr>
  </property>
  <property fmtid="{D5CDD505-2E9C-101B-9397-08002B2CF9AE}" pid="8" name="Language">
    <vt:lpwstr>English</vt:lpwstr>
  </property>
</Properties>
</file>